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6A4" w:rsidRDefault="00CF76A4" w:rsidP="006D383C">
      <w:pPr>
        <w:rPr>
          <w:rFonts w:ascii="Times New Roman" w:hAnsi="Times New Roman" w:cs="Times New Roman"/>
          <w:b/>
          <w:sz w:val="24"/>
          <w:szCs w:val="24"/>
        </w:rPr>
      </w:pPr>
    </w:p>
    <w:p w:rsidR="00252BF9" w:rsidRPr="00175BCC" w:rsidRDefault="00252BF9" w:rsidP="00252BF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75BCC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24445F" w:rsidRPr="00754CAC" w:rsidRDefault="00252BF9" w:rsidP="00754CAC">
      <w:p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175BCC">
        <w:rPr>
          <w:rFonts w:ascii="Times New Roman" w:hAnsi="Times New Roman" w:cs="Times New Roman"/>
          <w:sz w:val="24"/>
          <w:szCs w:val="24"/>
        </w:rPr>
        <w:tab/>
      </w:r>
    </w:p>
    <w:p w:rsidR="006D383C" w:rsidRDefault="006D383C" w:rsidP="006D383C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b/>
          <w:sz w:val="24"/>
          <w:szCs w:val="24"/>
        </w:rPr>
        <w:t xml:space="preserve">1.3.1.7 </w:t>
      </w:r>
    </w:p>
    <w:p w:rsidR="00252BF9" w:rsidRPr="006D383C" w:rsidRDefault="006D383C" w:rsidP="006D383C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75BF">
        <w:rPr>
          <w:rFonts w:ascii="Times New Roman" w:eastAsia="Times New Roman" w:hAnsi="Times New Roman" w:cs="Times New Roman"/>
          <w:b/>
          <w:sz w:val="24"/>
          <w:szCs w:val="24"/>
        </w:rPr>
        <w:t>Operation Cost of DEIC</w:t>
      </w:r>
    </w:p>
    <w:p w:rsidR="00252BF9" w:rsidRPr="00175BCC" w:rsidRDefault="00252BF9" w:rsidP="009B459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CC">
        <w:rPr>
          <w:rFonts w:ascii="Times New Roman" w:eastAsia="Times New Roman" w:hAnsi="Times New Roman" w:cs="Times New Roman"/>
          <w:sz w:val="24"/>
          <w:szCs w:val="24"/>
        </w:rPr>
        <w:t>Proposal is for meeting monthly bill for water connection, electricity bills</w:t>
      </w:r>
      <w:r w:rsidR="00AF154E">
        <w:rPr>
          <w:rFonts w:ascii="Times New Roman" w:eastAsia="Times New Roman" w:hAnsi="Times New Roman" w:cs="Times New Roman"/>
          <w:sz w:val="24"/>
          <w:szCs w:val="24"/>
        </w:rPr>
        <w:t>, maintenance fee/ repairing charges of le</w:t>
      </w:r>
      <w:r w:rsidR="006314BE">
        <w:rPr>
          <w:rFonts w:ascii="Times New Roman" w:eastAsia="Times New Roman" w:hAnsi="Times New Roman" w:cs="Times New Roman"/>
          <w:sz w:val="24"/>
          <w:szCs w:val="24"/>
        </w:rPr>
        <w:t>ak</w:t>
      </w:r>
      <w:r w:rsidR="00AF154E">
        <w:rPr>
          <w:rFonts w:ascii="Times New Roman" w:eastAsia="Times New Roman" w:hAnsi="Times New Roman" w:cs="Times New Roman"/>
          <w:sz w:val="24"/>
          <w:szCs w:val="24"/>
        </w:rPr>
        <w:t xml:space="preserve">ing </w:t>
      </w:r>
      <w:r w:rsidR="006314BE">
        <w:rPr>
          <w:rFonts w:ascii="Times New Roman" w:eastAsia="Times New Roman" w:hAnsi="Times New Roman" w:cs="Times New Roman"/>
          <w:sz w:val="24"/>
          <w:szCs w:val="24"/>
        </w:rPr>
        <w:t>ceilings,</w:t>
      </w:r>
      <w:r w:rsidR="00046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154E">
        <w:rPr>
          <w:rFonts w:ascii="Times New Roman" w:eastAsia="Times New Roman" w:hAnsi="Times New Roman" w:cs="Times New Roman"/>
          <w:sz w:val="24"/>
          <w:szCs w:val="24"/>
        </w:rPr>
        <w:t>windows, water pipe-lines etc</w:t>
      </w:r>
      <w:r w:rsidRPr="00175BCC">
        <w:rPr>
          <w:rFonts w:ascii="Times New Roman" w:eastAsia="Times New Roman" w:hAnsi="Times New Roman" w:cs="Times New Roman"/>
          <w:sz w:val="24"/>
          <w:szCs w:val="24"/>
        </w:rPr>
        <w:t xml:space="preserve"> and procurement of Essential Office Items / Stationery Supplies under RBSK for use at the two DEICs in </w:t>
      </w:r>
      <w:proofErr w:type="spellStart"/>
      <w:r w:rsidRPr="00175BCC">
        <w:rPr>
          <w:rFonts w:ascii="Times New Roman" w:eastAsia="Times New Roman" w:hAnsi="Times New Roman" w:cs="Times New Roman"/>
          <w:sz w:val="24"/>
          <w:szCs w:val="24"/>
        </w:rPr>
        <w:t>Aizawl</w:t>
      </w:r>
      <w:proofErr w:type="spellEnd"/>
      <w:r w:rsidRPr="00175BCC">
        <w:rPr>
          <w:rFonts w:ascii="Times New Roman" w:eastAsia="Times New Roman" w:hAnsi="Times New Roman" w:cs="Times New Roman"/>
          <w:sz w:val="24"/>
          <w:szCs w:val="24"/>
        </w:rPr>
        <w:t xml:space="preserve"> West and </w:t>
      </w:r>
      <w:proofErr w:type="spellStart"/>
      <w:r w:rsidRPr="00175BCC">
        <w:rPr>
          <w:rFonts w:ascii="Times New Roman" w:eastAsia="Times New Roman" w:hAnsi="Times New Roman" w:cs="Times New Roman"/>
          <w:sz w:val="24"/>
          <w:szCs w:val="24"/>
        </w:rPr>
        <w:t>Lunglei</w:t>
      </w:r>
      <w:proofErr w:type="spellEnd"/>
      <w:r w:rsidRPr="00175BCC">
        <w:rPr>
          <w:rFonts w:ascii="Times New Roman" w:eastAsia="Times New Roman" w:hAnsi="Times New Roman" w:cs="Times New Roman"/>
          <w:sz w:val="24"/>
          <w:szCs w:val="24"/>
        </w:rPr>
        <w:t xml:space="preserve"> districts. Proposal is for meeting 1 year expenditure. </w:t>
      </w:r>
    </w:p>
    <w:p w:rsidR="00252BF9" w:rsidRPr="00175BCC" w:rsidRDefault="00252BF9" w:rsidP="00252BF9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925"/>
        <w:gridCol w:w="3275"/>
        <w:gridCol w:w="1049"/>
        <w:gridCol w:w="2267"/>
        <w:gridCol w:w="2138"/>
      </w:tblGrid>
      <w:tr w:rsidR="00252BF9" w:rsidRPr="00175BCC" w:rsidTr="009B459A">
        <w:trPr>
          <w:trHeight w:val="681"/>
        </w:trPr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Particulars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Rate/ month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Rate/ year</w:t>
            </w:r>
          </w:p>
        </w:tc>
      </w:tr>
      <w:tr w:rsidR="00252BF9" w:rsidRPr="00175BCC" w:rsidTr="009B459A">
        <w:trPr>
          <w:trHeight w:val="681"/>
        </w:trPr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Contingency ( stationeries – paper, pen, file cover &amp; board, folder, staplers &amp; staples, etc)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E3022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Rs.</w:t>
            </w:r>
            <w:r w:rsidR="00E3022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,000/-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E3022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Rs.</w:t>
            </w:r>
            <w:r w:rsidR="00E30222">
              <w:rPr>
                <w:rFonts w:ascii="Times New Roman" w:eastAsia="Times New Roman" w:hAnsi="Times New Roman" w:cs="Times New Roman"/>
                <w:sz w:val="24"/>
                <w:szCs w:val="24"/>
              </w:rPr>
              <w:t>1,20,000</w:t>
            </w: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/- </w:t>
            </w:r>
          </w:p>
        </w:tc>
      </w:tr>
      <w:tr w:rsidR="00252BF9" w:rsidRPr="00175BCC" w:rsidTr="009B459A">
        <w:trPr>
          <w:trHeight w:val="681"/>
        </w:trPr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Monthly Water Bill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Rs.500/- (approx)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Rs.12,000/-</w:t>
            </w:r>
          </w:p>
        </w:tc>
      </w:tr>
      <w:tr w:rsidR="00252BF9" w:rsidRPr="00175BCC" w:rsidTr="009B459A">
        <w:trPr>
          <w:trHeight w:val="681"/>
        </w:trPr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Monthly Electricity Bill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Rs.800/-(approx)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Rs.19,200/-</w:t>
            </w:r>
          </w:p>
        </w:tc>
      </w:tr>
      <w:tr w:rsidR="00252BF9" w:rsidRPr="00175BCC" w:rsidTr="009B459A">
        <w:trPr>
          <w:trHeight w:val="681"/>
        </w:trPr>
        <w:tc>
          <w:tcPr>
            <w:tcW w:w="7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52BF9" w:rsidRPr="00175BCC" w:rsidRDefault="00252BF9" w:rsidP="00E3022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Rs.1,</w:t>
            </w:r>
            <w:r w:rsidR="00E302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51</w:t>
            </w:r>
            <w:r w:rsidRPr="00175B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,200/-</w:t>
            </w:r>
          </w:p>
        </w:tc>
      </w:tr>
      <w:tr w:rsidR="00252BF9" w:rsidRPr="00175BCC" w:rsidTr="009B459A">
        <w:trPr>
          <w:trHeight w:val="681"/>
        </w:trPr>
        <w:tc>
          <w:tcPr>
            <w:tcW w:w="96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52BF9" w:rsidRPr="00175BCC" w:rsidRDefault="00252BF9" w:rsidP="0001188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CC">
              <w:rPr>
                <w:rFonts w:ascii="Times New Roman" w:eastAsia="Times New Roman" w:hAnsi="Times New Roman" w:cs="Times New Roman"/>
                <w:sz w:val="24"/>
                <w:szCs w:val="24"/>
              </w:rPr>
              <w:t>This includes proposal for purchasing of office items and other stationery supplies, water connection &amp; monthly bills and electricity bills for use by DEIC staff at the two DEICs.</w:t>
            </w:r>
          </w:p>
        </w:tc>
      </w:tr>
    </w:tbl>
    <w:p w:rsidR="00252BF9" w:rsidRPr="00175BCC" w:rsidRDefault="00252BF9" w:rsidP="00252BF9">
      <w:pPr>
        <w:shd w:val="clear" w:color="auto" w:fill="FFFFFF" w:themeFill="background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4445F" w:rsidRPr="00175BCC" w:rsidRDefault="0024445F" w:rsidP="00252BF9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sectPr w:rsidR="0024445F" w:rsidRPr="00175BCC" w:rsidSect="000667D4">
      <w:pgSz w:w="11906" w:h="16838"/>
      <w:pgMar w:top="270" w:right="836" w:bottom="9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07829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6BBB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53B7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E041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63F60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A46C7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2520C"/>
    <w:multiLevelType w:val="hybridMultilevel"/>
    <w:tmpl w:val="8892D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542743"/>
    <w:multiLevelType w:val="hybridMultilevel"/>
    <w:tmpl w:val="68423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26839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70F4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F75316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B6DA1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333265"/>
    <w:multiLevelType w:val="hybridMultilevel"/>
    <w:tmpl w:val="77740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CD29A7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4239E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FA3F53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0708CF"/>
    <w:multiLevelType w:val="hybridMultilevel"/>
    <w:tmpl w:val="BEE013BA"/>
    <w:lvl w:ilvl="0" w:tplc="E500B4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1C806D4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AD58E2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7736F1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B50D10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F00774"/>
    <w:multiLevelType w:val="hybridMultilevel"/>
    <w:tmpl w:val="F4FC26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8"/>
  </w:num>
  <w:num w:numId="7">
    <w:abstractNumId w:val="17"/>
  </w:num>
  <w:num w:numId="8">
    <w:abstractNumId w:val="11"/>
  </w:num>
  <w:num w:numId="9">
    <w:abstractNumId w:val="20"/>
  </w:num>
  <w:num w:numId="10">
    <w:abstractNumId w:val="5"/>
  </w:num>
  <w:num w:numId="11">
    <w:abstractNumId w:val="14"/>
  </w:num>
  <w:num w:numId="12">
    <w:abstractNumId w:val="12"/>
  </w:num>
  <w:num w:numId="13">
    <w:abstractNumId w:val="13"/>
  </w:num>
  <w:num w:numId="14">
    <w:abstractNumId w:val="3"/>
  </w:num>
  <w:num w:numId="15">
    <w:abstractNumId w:val="8"/>
  </w:num>
  <w:num w:numId="16">
    <w:abstractNumId w:val="9"/>
  </w:num>
  <w:num w:numId="17">
    <w:abstractNumId w:val="4"/>
  </w:num>
  <w:num w:numId="18">
    <w:abstractNumId w:val="2"/>
  </w:num>
  <w:num w:numId="19">
    <w:abstractNumId w:val="15"/>
  </w:num>
  <w:num w:numId="20">
    <w:abstractNumId w:val="0"/>
  </w:num>
  <w:num w:numId="21">
    <w:abstractNumId w:val="21"/>
  </w:num>
  <w:num w:numId="22">
    <w:abstractNumId w:val="7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2BF9"/>
    <w:rsid w:val="00011886"/>
    <w:rsid w:val="00046098"/>
    <w:rsid w:val="000667D4"/>
    <w:rsid w:val="000C005E"/>
    <w:rsid w:val="00123162"/>
    <w:rsid w:val="00175BCC"/>
    <w:rsid w:val="0024445F"/>
    <w:rsid w:val="00252BF9"/>
    <w:rsid w:val="00373F4D"/>
    <w:rsid w:val="00387799"/>
    <w:rsid w:val="003C3677"/>
    <w:rsid w:val="003E0EB4"/>
    <w:rsid w:val="00497E4C"/>
    <w:rsid w:val="004D7C9C"/>
    <w:rsid w:val="005639DD"/>
    <w:rsid w:val="005A6EE8"/>
    <w:rsid w:val="005D4813"/>
    <w:rsid w:val="005D7DC3"/>
    <w:rsid w:val="00615D26"/>
    <w:rsid w:val="00625E71"/>
    <w:rsid w:val="006314BE"/>
    <w:rsid w:val="006472F0"/>
    <w:rsid w:val="006659F8"/>
    <w:rsid w:val="006D383C"/>
    <w:rsid w:val="00725589"/>
    <w:rsid w:val="00754CAC"/>
    <w:rsid w:val="0077531F"/>
    <w:rsid w:val="009475BF"/>
    <w:rsid w:val="0096194F"/>
    <w:rsid w:val="00995DE8"/>
    <w:rsid w:val="009B459A"/>
    <w:rsid w:val="00A60A88"/>
    <w:rsid w:val="00A71F17"/>
    <w:rsid w:val="00AE1545"/>
    <w:rsid w:val="00AE4582"/>
    <w:rsid w:val="00AF154E"/>
    <w:rsid w:val="00B0038E"/>
    <w:rsid w:val="00C46E38"/>
    <w:rsid w:val="00C66800"/>
    <w:rsid w:val="00C825DC"/>
    <w:rsid w:val="00CD5B09"/>
    <w:rsid w:val="00CF76A4"/>
    <w:rsid w:val="00D0386D"/>
    <w:rsid w:val="00D2196A"/>
    <w:rsid w:val="00D22C62"/>
    <w:rsid w:val="00D31F38"/>
    <w:rsid w:val="00E30222"/>
    <w:rsid w:val="00E52945"/>
    <w:rsid w:val="00E673D8"/>
    <w:rsid w:val="00EF65E2"/>
    <w:rsid w:val="00F12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BF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2BF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52BF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  <w:lang w:val="en-IN"/>
    </w:rPr>
  </w:style>
  <w:style w:type="paragraph" w:styleId="ListParagraph">
    <w:name w:val="List Paragraph"/>
    <w:basedOn w:val="Normal"/>
    <w:link w:val="ListParagraphChar"/>
    <w:uiPriority w:val="34"/>
    <w:qFormat/>
    <w:rsid w:val="00252BF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75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B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5BC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B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BCC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22C62"/>
    <w:rPr>
      <w:rFonts w:eastAsiaTheme="minorEastAsia"/>
    </w:rPr>
  </w:style>
  <w:style w:type="paragraph" w:styleId="NoSpacing">
    <w:name w:val="No Spacing"/>
    <w:link w:val="NoSpacingChar"/>
    <w:uiPriority w:val="1"/>
    <w:qFormat/>
    <w:rsid w:val="00D22C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D22C6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3CE4C-39FD-42BA-B45C-3D91DA88E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ARZET COMPUTER</cp:lastModifiedBy>
  <cp:revision>27</cp:revision>
  <dcterms:created xsi:type="dcterms:W3CDTF">2019-01-03T06:54:00Z</dcterms:created>
  <dcterms:modified xsi:type="dcterms:W3CDTF">2020-11-10T06:02:00Z</dcterms:modified>
</cp:coreProperties>
</file>